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DD" w:rsidRDefault="00496DBE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/>
          <w:kern w:val="0"/>
          <w:sz w:val="44"/>
          <w:szCs w:val="44"/>
        </w:rPr>
      </w:pPr>
      <w:r>
        <w:rPr>
          <w:rFonts w:asciiTheme="minorEastAsia" w:hAnsiTheme="minorEastAsia" w:cs="宋体" w:hint="eastAsia"/>
          <w:kern w:val="0"/>
          <w:sz w:val="44"/>
          <w:szCs w:val="44"/>
        </w:rPr>
        <w:t>刚察县</w:t>
      </w:r>
      <w:r>
        <w:rPr>
          <w:rFonts w:asciiTheme="minorEastAsia" w:hAnsiTheme="minorEastAsia" w:cs="宋体" w:hint="eastAsia"/>
          <w:kern w:val="0"/>
          <w:sz w:val="44"/>
          <w:szCs w:val="44"/>
        </w:rPr>
        <w:t>农业技术推广站</w:t>
      </w:r>
    </w:p>
    <w:p w:rsidR="00DC53DD" w:rsidRDefault="00496DBE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44"/>
          <w:szCs w:val="44"/>
        </w:rPr>
        <w:t>2017</w:t>
      </w:r>
      <w:r>
        <w:rPr>
          <w:rFonts w:asciiTheme="minorEastAsia" w:hAnsiTheme="minorEastAsia" w:cs="宋体" w:hint="eastAsia"/>
          <w:kern w:val="0"/>
          <w:sz w:val="44"/>
          <w:szCs w:val="44"/>
        </w:rPr>
        <w:t>年部门预算情况说明</w:t>
      </w:r>
    </w:p>
    <w:p w:rsidR="00DC53DD" w:rsidRDefault="00496DB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一、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刚察县农业技术推广站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概况</w:t>
      </w:r>
    </w:p>
    <w:p w:rsidR="00DC53DD" w:rsidRDefault="00496DB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、主要职能</w:t>
      </w:r>
    </w:p>
    <w:p w:rsidR="00DC53DD" w:rsidRDefault="00496DB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主要负责全县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个乡镇、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7.74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万亩耕地的粮油优质品种的推广、化肥质量检测、农作物病虫害检测和防治、农业技术推广及培训、各项增产措施的落实和技术指导、科技咨询、农业调查和统计报表及农药、种子市场监督管理等工作。</w:t>
      </w:r>
    </w:p>
    <w:p w:rsidR="00DC53DD" w:rsidRDefault="00496DB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、部门预算单位构成</w:t>
      </w:r>
    </w:p>
    <w:p w:rsidR="00DC53DD" w:rsidRDefault="00496DB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农业技术推广站是种子站、植物保护站为一体的公益性事业单位，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隶属县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科技农牧开发局管理，编制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人，现有职工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人，其中：正式职工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人；男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人，女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人；学历：本科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人，高级职称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人，技术人员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人，普工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人。见习生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名，男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人，女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人；学历：本科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人、专科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人；年龄结构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45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岁以上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人，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45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岁以下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人。</w:t>
      </w:r>
    </w:p>
    <w:p w:rsidR="00DC53DD" w:rsidRDefault="00496DB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二、关于刚察县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农业技术推广站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年一般公共预算财政拨款收支情况说明</w:t>
      </w:r>
    </w:p>
    <w:p w:rsidR="00DC53DD" w:rsidRDefault="00496DB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农业技术推广站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81.99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万元，包括经费拨款收入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81.99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万元，行政事业性收费收入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万元，国有资源（资产）有偿使用收入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万元；支出包括：一般公共服务支出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万元，社会保障和就业支出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10.68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万元，医疗卫生与计划生育支出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5.5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农林水支出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61.04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住房保障支出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4.77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DC53DD" w:rsidRDefault="00496DBE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三、关于刚察县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农业技术推广站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lastRenderedPageBreak/>
        <w:t>政拨款支出情况说明</w:t>
      </w:r>
    </w:p>
    <w:p w:rsidR="00DC53DD" w:rsidRDefault="00496DB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农业技术推广站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81.99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,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其中：一般公共服务支出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，社会保障和就业支出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10.68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13.03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，医疗卫生与计划生育支出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5.5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6.71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农林水支出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61.04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74.45%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住房保障支出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4.77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5.81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DC53DD" w:rsidRDefault="00496DBE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四、关于刚察县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农业技术推广站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年一般公共预算财政拨款基本支出情况说明</w:t>
      </w:r>
    </w:p>
    <w:p w:rsidR="00DC53DD" w:rsidRDefault="00496DB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农业技术推广站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年一般公共预算财政拨款基本支出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71.99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万元，其中：人员经费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64.78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7.21</w:t>
      </w:r>
      <w:bookmarkStart w:id="0" w:name="_GoBack"/>
      <w:bookmarkEnd w:id="0"/>
      <w:r>
        <w:rPr>
          <w:rFonts w:ascii="仿宋_GB2312" w:eastAsia="仿宋_GB2312" w:cs="仿宋_GB2312" w:hint="eastAsia"/>
          <w:kern w:val="0"/>
          <w:sz w:val="32"/>
          <w:szCs w:val="32"/>
        </w:rPr>
        <w:t>万元，主要包括办公费、印刷费、水费、电费、邮电费、取暖费、差旅费、因公出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国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境费、会议费、培训费、公务接待费、工会经费、公务用车运行维护费、其他商品和服务支出。</w:t>
      </w:r>
    </w:p>
    <w:p w:rsidR="00DC53DD" w:rsidRDefault="00496DBE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五、关于刚察县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农业技术推广站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年一般公共预算财政拨款“三公”经费支出情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况说明</w:t>
      </w:r>
    </w:p>
    <w:p w:rsidR="00DC53DD" w:rsidRDefault="00496DB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农业技术推广站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年一般公共预算财政拨款“三公”经费预算数为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万元，其中因公出国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万元，公务用车购置及运行费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0.5241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DC53DD" w:rsidRDefault="00496DB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2016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年“三公经费”实际支出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0.74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年“三公”预算较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年执行数下降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29.18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，主要原因是公务用车运行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维护费及公务接待费减少。</w:t>
      </w:r>
    </w:p>
    <w:p w:rsidR="00DC53DD" w:rsidRDefault="00496DBE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六、关于刚察县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农业技术推广站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年部门收支情况说明</w:t>
      </w:r>
    </w:p>
    <w:p w:rsidR="00DC53DD" w:rsidRDefault="00496DB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按照综合预算的原则，刚察县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农业技术推广站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所有收入和支出均纳入部门预算管理。收入包括一般公共预算拨款收入，支出包括一般公共服务支出、社会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保障和就业支出、医疗卫生与计划生育支出、住房保障支出。刚察县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农业技术推广站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年收支总预算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81.99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元。</w:t>
      </w:r>
    </w:p>
    <w:p w:rsidR="00DC53DD" w:rsidRDefault="00496DBE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七、关于刚察县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农业技术推广站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年部门收入情况说明</w:t>
      </w:r>
    </w:p>
    <w:p w:rsidR="00DC53DD" w:rsidRDefault="00496DB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农业技术推广站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年部门收入预算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81.99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万元，全部为一般公共预算财政拨款收入。</w:t>
      </w:r>
    </w:p>
    <w:p w:rsidR="00DC53DD" w:rsidRDefault="00496DBE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八、关于刚察县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农业技术推广站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年部门支出情况说明</w:t>
      </w:r>
    </w:p>
    <w:p w:rsidR="00DC53DD" w:rsidRDefault="00496DB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农业技术推广站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年部门支出预算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81.99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万元，其中：基本支出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71.99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87.8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，项目支出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12.2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DC53DD" w:rsidRDefault="00496DBE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九、关于刚察县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农业技术推广站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年部门项目支出情况说明</w:t>
      </w:r>
    </w:p>
    <w:p w:rsidR="00DC53DD" w:rsidRDefault="00496DB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农业技术推广站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年部门项目支出预算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万元，其中：</w:t>
      </w:r>
      <w:r w:rsidR="00E52673">
        <w:rPr>
          <w:rFonts w:ascii="仿宋_GB2312" w:eastAsia="仿宋_GB2312" w:cs="仿宋_GB2312" w:hint="eastAsia"/>
          <w:kern w:val="0"/>
          <w:sz w:val="32"/>
          <w:szCs w:val="32"/>
        </w:rPr>
        <w:t>其他农林水支出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10</w:t>
      </w:r>
      <w:r w:rsidR="00E52673"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DC53DD" w:rsidRPr="00E52673" w:rsidRDefault="00DC53DD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DC53DD" w:rsidRPr="00E52673" w:rsidSect="00DC5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673" w:rsidRDefault="00E52673" w:rsidP="00E52673">
      <w:r>
        <w:separator/>
      </w:r>
    </w:p>
  </w:endnote>
  <w:endnote w:type="continuationSeparator" w:id="1">
    <w:p w:rsidR="00E52673" w:rsidRDefault="00E52673" w:rsidP="00E52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673" w:rsidRDefault="00E52673" w:rsidP="00E52673">
      <w:r>
        <w:separator/>
      </w:r>
    </w:p>
  </w:footnote>
  <w:footnote w:type="continuationSeparator" w:id="1">
    <w:p w:rsidR="00E52673" w:rsidRDefault="00E52673" w:rsidP="00E526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4CC"/>
    <w:rsid w:val="0001149D"/>
    <w:rsid w:val="00362205"/>
    <w:rsid w:val="003E1B55"/>
    <w:rsid w:val="00496DBE"/>
    <w:rsid w:val="005474CC"/>
    <w:rsid w:val="00774242"/>
    <w:rsid w:val="008D51F5"/>
    <w:rsid w:val="00AA3F97"/>
    <w:rsid w:val="00DC53DD"/>
    <w:rsid w:val="00E51B58"/>
    <w:rsid w:val="00E52673"/>
    <w:rsid w:val="11E8133A"/>
    <w:rsid w:val="15A5720D"/>
    <w:rsid w:val="27085691"/>
    <w:rsid w:val="30E426E9"/>
    <w:rsid w:val="3C0B7DFB"/>
    <w:rsid w:val="40817387"/>
    <w:rsid w:val="442D1742"/>
    <w:rsid w:val="7360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C5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C5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C53D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C53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1329</Characters>
  <Application>Microsoft Office Word</Application>
  <DocSecurity>0</DocSecurity>
  <Lines>11</Lines>
  <Paragraphs>3</Paragraphs>
  <ScaleCrop>false</ScaleCrop>
  <Company>China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lenovo</cp:lastModifiedBy>
  <cp:revision>9</cp:revision>
  <cp:lastPrinted>2017-03-29T01:23:00Z</cp:lastPrinted>
  <dcterms:created xsi:type="dcterms:W3CDTF">2017-03-17T08:56:00Z</dcterms:created>
  <dcterms:modified xsi:type="dcterms:W3CDTF">2017-03-29T02:00:00Z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